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410" w:hanging="1410"/>
        <w:jc w:val="center"/>
        <w:rPr>
          <w:rFonts w:ascii="Arial Narrow" w:hAnsi="Arial Narrow" w:cs="Tahoma"/>
          <w:b/>
          <w:b/>
          <w:bCs/>
          <w:sz w:val="40"/>
          <w:szCs w:val="40"/>
        </w:rPr>
      </w:pPr>
      <w:r>
        <w:rPr>
          <w:rFonts w:cs="Tahoma" w:ascii="Arial Narrow" w:hAnsi="Arial Narrow"/>
          <w:b/>
          <w:bCs/>
          <w:sz w:val="40"/>
          <w:szCs w:val="40"/>
        </w:rPr>
        <w:t>Klub deskových her</w:t>
      </w:r>
    </w:p>
    <w:p>
      <w:pPr>
        <w:pStyle w:val="Normal"/>
        <w:spacing w:before="0" w:after="0"/>
        <w:ind w:firstLine="8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Přihlášku 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pošlete na spolekchaplinak@seznam.cz 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nebo ji přineste 24. 9. 2022 na náš stánek na </w:t>
      </w:r>
      <w:hyperlink r:id="rId2" w:tgtFrame="_blank">
        <w:r>
          <w:rPr>
            <w:rStyle w:val="Internetovodkaz"/>
            <w:rFonts w:ascii="Liberation Serif" w:hAnsi="Liberation Serif"/>
            <w:b w:val="false"/>
            <w:bCs w:val="false"/>
            <w:color w:val="auto"/>
            <w:sz w:val="28"/>
            <w:szCs w:val="28"/>
            <w:u w:val="none"/>
          </w:rPr>
          <w:t>Zažít Barrandov jinak</w:t>
        </w:r>
      </w:hyperlink>
    </w:p>
    <w:p>
      <w:pPr>
        <w:pStyle w:val="Normal"/>
        <w:numPr>
          <w:ilvl w:val="0"/>
          <w:numId w:val="1"/>
        </w:numPr>
        <w:spacing w:before="0" w:after="0"/>
        <w:rPr>
          <w:b/>
          <w:b/>
          <w:bCs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případně přímo na schůzku Klubu deskových her 19. 9. do dřevodílny ve škole.</w:t>
      </w:r>
    </w:p>
    <w:p>
      <w:pPr>
        <w:pStyle w:val="Normal"/>
        <w:spacing w:before="0" w:after="0"/>
        <w:ind w:firstLine="8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ind w:firstLine="8"/>
        <w:jc w:val="center"/>
        <w:rPr>
          <w:b/>
          <w:b/>
          <w:bCs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Jestli váháte, přijďte se někdy podívat i jen tak, bez přihlášení!</w:t>
      </w:r>
    </w:p>
    <w:p>
      <w:pPr>
        <w:pStyle w:val="Normal"/>
        <w:spacing w:before="0" w:after="0"/>
        <w:ind w:firstLine="8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ind w:firstLine="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 xml:space="preserve">Předplatné 300 Kč/pololetí 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cs="Arial" w:ascii="Liberation Serif" w:hAnsi="Liberation Serif"/>
          <w:b w:val="false"/>
          <w:bCs w:val="false"/>
          <w:sz w:val="28"/>
          <w:szCs w:val="28"/>
        </w:rPr>
        <w:t>prosíme uhraďte do 19. 9. 2022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cs="Arial" w:ascii="Liberation Serif" w:hAnsi="Liberation Serif"/>
          <w:b w:val="false"/>
          <w:bCs w:val="false"/>
          <w:sz w:val="28"/>
          <w:szCs w:val="28"/>
        </w:rPr>
        <w:t xml:space="preserve">na účet 2001465618/2010.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cs="Arial" w:ascii="Liberation Serif" w:hAnsi="Liberation Serif"/>
          <w:b w:val="false"/>
          <w:bCs w:val="false"/>
          <w:sz w:val="28"/>
          <w:szCs w:val="28"/>
        </w:rPr>
        <w:t>do zprávy pro příjemce uveďte KDH a celé jméno dítěte – např. KDH NOVÁK J</w:t>
      </w:r>
      <w:r>
        <w:rPr>
          <w:rFonts w:cs="Arial" w:ascii="Liberation Serif" w:hAnsi="Liberation Serif"/>
          <w:b w:val="false"/>
          <w:bCs w:val="false"/>
          <w:sz w:val="28"/>
          <w:szCs w:val="28"/>
        </w:rPr>
        <w:t>AN</w:t>
      </w:r>
    </w:p>
    <w:p>
      <w:pPr>
        <w:pStyle w:val="Normal"/>
        <w:spacing w:before="0" w:after="0"/>
        <w:ind w:firstLine="8"/>
        <w:rPr>
          <w:rFonts w:ascii="Liberation Serif" w:hAnsi="Liberation Serif" w:cs="Arial"/>
          <w:b w:val="false"/>
          <w:b w:val="false"/>
          <w:bCs w:val="false"/>
          <w:sz w:val="28"/>
          <w:szCs w:val="28"/>
        </w:rPr>
      </w:pPr>
      <w:r>
        <w:rPr>
          <w:rFonts w:cs="Arial"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ind w:firstLine="8"/>
        <w:jc w:val="center"/>
        <w:rPr>
          <w:b/>
          <w:b/>
          <w:bCs/>
        </w:rPr>
      </w:pPr>
      <w:r>
        <w:rPr>
          <w:rFonts w:cs="Arial" w:ascii="Liberation Serif" w:hAnsi="Liberation Serif"/>
          <w:b/>
          <w:bCs/>
          <w:sz w:val="28"/>
          <w:szCs w:val="28"/>
        </w:rPr>
        <w:t xml:space="preserve">Začínáme 19. 9. 2022. </w:t>
      </w:r>
    </w:p>
    <w:p>
      <w:pPr>
        <w:pStyle w:val="Normal"/>
        <w:spacing w:before="0" w:after="0"/>
        <w:ind w:firstLine="8"/>
        <w:jc w:val="center"/>
        <w:rPr>
          <w:b/>
          <w:b/>
          <w:bCs/>
        </w:rPr>
      </w:pPr>
      <w:r>
        <w:rPr>
          <w:rFonts w:cs="Arial" w:ascii="Liberation Serif" w:hAnsi="Liberation Serif"/>
          <w:b/>
          <w:bCs/>
          <w:sz w:val="28"/>
          <w:szCs w:val="28"/>
        </w:rPr>
        <w:t>V době prázdnin a ředitelského voln</w:t>
      </w:r>
      <w:bookmarkStart w:id="0" w:name="_GoBack"/>
      <w:bookmarkEnd w:id="0"/>
      <w:r>
        <w:rPr>
          <w:rFonts w:cs="Arial" w:ascii="Liberation Serif" w:hAnsi="Liberation Serif"/>
          <w:b/>
          <w:bCs/>
          <w:sz w:val="28"/>
          <w:szCs w:val="28"/>
        </w:rPr>
        <w:t>a se klub neschází.</w:t>
      </w:r>
    </w:p>
    <w:p>
      <w:pPr>
        <w:pStyle w:val="Normal"/>
        <w:spacing w:before="0" w:after="0"/>
        <w:jc w:val="center"/>
        <w:rPr>
          <w:rFonts w:ascii="Arial Narrow" w:hAnsi="Arial Narrow" w:cs="Arial"/>
          <w:b/>
          <w:b/>
          <w:sz w:val="40"/>
          <w:szCs w:val="40"/>
          <w:u w:val="single"/>
        </w:rPr>
      </w:pPr>
      <w:r>
        <w:br w:type="column"/>
      </w:r>
      <w:r>
        <w:rPr>
          <w:rFonts w:cs="Arial" w:ascii="Arial Narrow" w:hAnsi="Arial Narrow"/>
          <w:b/>
          <w:sz w:val="40"/>
          <w:szCs w:val="40"/>
          <w:u w:val="single"/>
        </w:rPr>
        <w:t>PŘIHLÁŠKA na Klub deskových her (KDH)</w:t>
      </w:r>
    </w:p>
    <w:p>
      <w:pPr>
        <w:pStyle w:val="Normal"/>
        <w:spacing w:before="0" w:after="0"/>
        <w:jc w:val="center"/>
        <w:rPr>
          <w:rFonts w:ascii="Arial Narrow" w:hAnsi="Arial Narrow" w:cs="Arial"/>
          <w:b/>
          <w:b/>
          <w:sz w:val="40"/>
          <w:szCs w:val="40"/>
          <w:u w:val="single"/>
        </w:rPr>
      </w:pPr>
      <w:r>
        <w:rPr>
          <w:rFonts w:cs="Arial" w:ascii="Arial Narrow" w:hAnsi="Arial Narrow"/>
          <w:b/>
          <w:sz w:val="40"/>
          <w:szCs w:val="40"/>
          <w:u w:val="single"/>
        </w:rPr>
      </w:r>
    </w:p>
    <w:p>
      <w:pPr>
        <w:pStyle w:val="Normal"/>
        <w:tabs>
          <w:tab w:val="clear" w:pos="709"/>
          <w:tab w:val="right" w:pos="6663" w:leader="dot"/>
        </w:tabs>
        <w:jc w:val="both"/>
        <w:rPr>
          <w:rFonts w:ascii="Liberation Serif" w:hAnsi="Liberation Serif"/>
        </w:rPr>
      </w:pPr>
      <w:r>
        <w:rPr>
          <w:rFonts w:cs="Arial" w:ascii="Liberation Serif" w:hAnsi="Liberation Serif"/>
        </w:rPr>
        <w:t xml:space="preserve">Jméno a příjmení dítěte </w:t>
        <w:tab/>
      </w:r>
    </w:p>
    <w:p>
      <w:pPr>
        <w:pStyle w:val="Normal"/>
        <w:tabs>
          <w:tab w:val="clear" w:pos="709"/>
          <w:tab w:val="right" w:pos="6663" w:leader="dot"/>
        </w:tabs>
        <w:jc w:val="both"/>
        <w:rPr>
          <w:rFonts w:ascii="Liberation Serif" w:hAnsi="Liberation Serif"/>
        </w:rPr>
      </w:pPr>
      <w:r>
        <w:rPr>
          <w:rFonts w:cs="Arial" w:ascii="Liberation Serif" w:hAnsi="Liberation Serif"/>
        </w:rPr>
        <w:t>Tel. číslo na dítě</w:t>
      </w:r>
      <w:r>
        <w:rPr>
          <w:rStyle w:val="Ukotvenpoznmkypodarou"/>
          <w:rFonts w:cs="Arial" w:ascii="Liberation Serif" w:hAnsi="Liberation Serif"/>
        </w:rPr>
        <w:footnoteReference w:id="2"/>
      </w:r>
      <w:r>
        <w:rPr>
          <w:rFonts w:cs="Arial" w:ascii="Liberation Serif" w:hAnsi="Liberation Serif"/>
        </w:rPr>
        <w:t xml:space="preserve">  </w:t>
        <w:tab/>
      </w:r>
    </w:p>
    <w:p>
      <w:pPr>
        <w:pStyle w:val="Normal"/>
        <w:tabs>
          <w:tab w:val="clear" w:pos="709"/>
          <w:tab w:val="right" w:pos="6663" w:leader="dot"/>
        </w:tabs>
        <w:jc w:val="both"/>
        <w:rPr>
          <w:rFonts w:ascii="Liberation Serif" w:hAnsi="Liberation Serif"/>
        </w:rPr>
      </w:pPr>
      <w:r>
        <w:rPr>
          <w:rFonts w:cs="Arial" w:ascii="Liberation Serif" w:hAnsi="Liberation Serif"/>
        </w:rPr>
        <w:t xml:space="preserve">Věk dítěte, třída (+ příp. družina) </w:t>
        <w:tab/>
      </w:r>
    </w:p>
    <w:p>
      <w:pPr>
        <w:pStyle w:val="Normal"/>
        <w:tabs>
          <w:tab w:val="clear" w:pos="709"/>
          <w:tab w:val="right" w:pos="6663" w:leader="dot"/>
        </w:tabs>
        <w:jc w:val="both"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Normal"/>
        <w:tabs>
          <w:tab w:val="clear" w:pos="709"/>
          <w:tab w:val="right" w:pos="6663" w:leader="dot"/>
        </w:tabs>
        <w:jc w:val="both"/>
        <w:rPr>
          <w:rFonts w:ascii="Liberation Serif" w:hAnsi="Liberation Serif"/>
        </w:rPr>
      </w:pPr>
      <w:r>
        <w:rPr>
          <w:rFonts w:cs="Arial" w:ascii="Liberation Serif" w:hAnsi="Liberation Serif"/>
        </w:rPr>
        <w:t xml:space="preserve">Jméno a příjmení zák. zástupce </w:t>
        <w:tab/>
      </w:r>
    </w:p>
    <w:p>
      <w:pPr>
        <w:pStyle w:val="Normal"/>
        <w:tabs>
          <w:tab w:val="clear" w:pos="709"/>
          <w:tab w:val="right" w:pos="6663" w:leader="dot"/>
        </w:tabs>
        <w:jc w:val="both"/>
        <w:rPr>
          <w:rFonts w:ascii="Liberation Serif" w:hAnsi="Liberation Serif"/>
        </w:rPr>
      </w:pPr>
      <w:r>
        <w:rPr>
          <w:rFonts w:cs="Arial" w:ascii="Liberation Serif" w:hAnsi="Liberation Serif"/>
        </w:rPr>
        <w:t xml:space="preserve">Tel. číslo na zák. zástupce </w:t>
        <w:tab/>
      </w:r>
    </w:p>
    <w:p>
      <w:pPr>
        <w:pStyle w:val="Normal"/>
        <w:tabs>
          <w:tab w:val="clear" w:pos="709"/>
          <w:tab w:val="right" w:pos="6663" w:leader="dot"/>
        </w:tabs>
        <w:rPr>
          <w:rFonts w:ascii="Liberation Serif" w:hAnsi="Liberation Serif"/>
        </w:rPr>
      </w:pPr>
      <w:r>
        <w:rPr>
          <w:rFonts w:cs="Arial" w:ascii="Liberation Serif" w:hAnsi="Liberation Serif"/>
        </w:rPr>
        <w:t>Po skončení KDH</w:t>
      </w:r>
      <w:r>
        <w:rPr>
          <w:rStyle w:val="Ukotvenpoznmkypodarou"/>
          <w:rFonts w:cs="Arial" w:ascii="Liberation Serif" w:hAnsi="Liberation Serif"/>
        </w:rPr>
        <w:footnoteReference w:id="3"/>
      </w:r>
      <w:r>
        <w:rPr>
          <w:rFonts w:cs="Arial" w:ascii="Liberation Serif" w:hAnsi="Liberation Serif"/>
        </w:rPr>
        <w:t>:                         dítě odchází samo   x   dítě vyzvedává zák. zást.</w:t>
      </w:r>
    </w:p>
    <w:p>
      <w:pPr>
        <w:pStyle w:val="Normal"/>
        <w:tabs>
          <w:tab w:val="clear" w:pos="709"/>
          <w:tab w:val="right" w:pos="6663" w:leader="dot"/>
        </w:tabs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Normal"/>
        <w:tabs>
          <w:tab w:val="clear" w:pos="709"/>
          <w:tab w:val="right" w:pos="6663" w:leader="dot"/>
        </w:tabs>
        <w:jc w:val="both"/>
        <w:rPr>
          <w:rFonts w:ascii="Liberation Serif" w:hAnsi="Liberation Serif"/>
        </w:rPr>
      </w:pPr>
      <w:r>
        <w:rPr>
          <w:rFonts w:cs="Arial" w:ascii="Liberation Serif" w:hAnsi="Liberation Serif"/>
        </w:rPr>
        <w:t xml:space="preserve">Jaká je Vaše oblíbená hra? </w:t>
        <w:tab/>
      </w:r>
    </w:p>
    <w:p>
      <w:pPr>
        <w:pStyle w:val="Normal"/>
        <w:tabs>
          <w:tab w:val="clear" w:pos="709"/>
          <w:tab w:val="right" w:pos="6663" w:leader="dot"/>
        </w:tabs>
        <w:jc w:val="both"/>
        <w:rPr>
          <w:rFonts w:ascii="Liberation Serif" w:hAnsi="Liberation Serif"/>
        </w:rPr>
      </w:pPr>
      <w:r>
        <w:rPr>
          <w:rFonts w:cs="Arial" w:ascii="Liberation Serif" w:hAnsi="Liberation Serif"/>
        </w:rPr>
        <w:t xml:space="preserve">Co byste si chtěli zahrát? </w:t>
        <w:tab/>
      </w:r>
    </w:p>
    <w:p>
      <w:pPr>
        <w:pStyle w:val="Normal"/>
        <w:tabs>
          <w:tab w:val="clear" w:pos="709"/>
          <w:tab w:val="right" w:pos="6663" w:leader="dot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Svým podpisem vyjadřuji souhlas Spolku rodičů při ZŠ a MŠ Barrandov se zpracováním osobních údajů pro potřeby evidence a organizace kroužku</w:t>
      </w:r>
      <w:r>
        <w:rPr>
          <w:rFonts w:cs="Arial" w:ascii="Liberation Serif" w:hAnsi="Liberation Serif"/>
        </w:rPr>
        <w:t>.</w:t>
      </w:r>
    </w:p>
    <w:p>
      <w:pPr>
        <w:pStyle w:val="Normal"/>
        <w:tabs>
          <w:tab w:val="clear" w:pos="709"/>
          <w:tab w:val="right" w:pos="6663" w:leader="dot"/>
        </w:tabs>
        <w:jc w:val="both"/>
        <w:rPr>
          <w:rFonts w:ascii="Liberation Serif" w:hAnsi="Liberation Serif"/>
        </w:rPr>
      </w:pPr>
      <w:r>
        <w:rPr>
          <w:rFonts w:cs="Arial" w:ascii="Liberation Serif" w:hAnsi="Liberation Serif"/>
        </w:rPr>
        <w:t>Svým podpisem vyjadřuji souhlas se zveřejněním fotografií pro účely propagace aktivit kroužku nebo Spolku rodičů při ZŠ a MŠ Barrandov.</w:t>
      </w:r>
    </w:p>
    <w:p>
      <w:pPr>
        <w:pStyle w:val="Normal"/>
        <w:tabs>
          <w:tab w:val="clear" w:pos="709"/>
          <w:tab w:val="right" w:pos="6663" w:leader="dot"/>
        </w:tabs>
        <w:jc w:val="both"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Normal"/>
        <w:tabs>
          <w:tab w:val="clear" w:pos="709"/>
          <w:tab w:val="right" w:pos="6663" w:leader="dot"/>
        </w:tabs>
        <w:spacing w:before="0" w:after="200"/>
        <w:jc w:val="both"/>
        <w:rPr>
          <w:rFonts w:ascii="Liberation Serif" w:hAnsi="Liberation Serif"/>
        </w:rPr>
      </w:pPr>
      <w:r>
        <w:rPr>
          <w:rFonts w:cs="Arial" w:ascii="Liberation Serif" w:hAnsi="Liberation Serif"/>
        </w:rPr>
        <w:t xml:space="preserve">Datum a podpis zákonného zástupce: </w:t>
        <w:tab/>
      </w:r>
    </w:p>
    <w:sectPr>
      <w:footnotePr>
        <w:numFmt w:val="decimal"/>
      </w:footnotePr>
      <w:type w:val="continuous"/>
      <w:pgSz w:orient="landscape" w:w="16838" w:h="11906"/>
      <w:pgMar w:left="1134" w:right="1134" w:gutter="0" w:header="0" w:top="1134" w:footer="0" w:bottom="1134"/>
      <w:cols w:num="2" w:space="1134" w:equalWidth="true" w:sep="tru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>
          <w:sz w:val="18"/>
          <w:szCs w:val="18"/>
        </w:rPr>
      </w:pPr>
      <w:r>
        <w:rPr>
          <w:rStyle w:val="Znakypropoznmkupodarou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Nepovinný údaj</w:t>
      </w:r>
    </w:p>
  </w:footnote>
  <w:footnote w:id="3">
    <w:p>
      <w:pPr>
        <w:pStyle w:val="Poznmkapodarou"/>
        <w:rPr/>
      </w:pPr>
      <w:r>
        <w:rPr>
          <w:rStyle w:val="Znakypropoznmkupodarou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Nehodící se škrtněte</w:t>
      </w:r>
      <w:r>
        <w:rPr/>
        <w:t xml:space="preserve">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b170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uiPriority w:val="99"/>
    <w:semiHidden/>
    <w:qFormat/>
    <w:rsid w:val="00fe3571"/>
    <w:rPr>
      <w:rFonts w:ascii="Tahoma" w:hAnsi="Tahoma" w:cs="Tahoma"/>
      <w:sz w:val="16"/>
      <w:szCs w:val="16"/>
    </w:rPr>
  </w:style>
  <w:style w:type="character" w:styleId="TextvysvtlivekChar" w:customStyle="1">
    <w:name w:val="Text vysvětlivek Char"/>
    <w:basedOn w:val="DefaultParagraphFont"/>
    <w:uiPriority w:val="99"/>
    <w:semiHidden/>
    <w:qFormat/>
    <w:rsid w:val="00d11846"/>
    <w:rPr>
      <w:sz w:val="20"/>
      <w:szCs w:val="20"/>
    </w:rPr>
  </w:style>
  <w:style w:type="character" w:styleId="Ukotvenvysvtlivky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11846"/>
    <w:rPr>
      <w:vertAlign w:val="superscript"/>
    </w:rPr>
  </w:style>
  <w:style w:type="character" w:styleId="TextpoznpodarouChar" w:customStyle="1">
    <w:name w:val="Text pozn. pod čarou Char"/>
    <w:basedOn w:val="DefaultParagraphFont"/>
    <w:uiPriority w:val="99"/>
    <w:semiHidden/>
    <w:qFormat/>
    <w:rsid w:val="00d11846"/>
    <w:rPr>
      <w:sz w:val="20"/>
      <w:szCs w:val="20"/>
    </w:rPr>
  </w:style>
  <w:style w:type="character" w:styleId="Ukotvenpoznmkypodarou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11846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Znakyprovysvtlivky">
    <w:name w:val="Znaky pro vysvětlivky"/>
    <w:qFormat/>
    <w:rPr/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e35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Vysvtlivka">
    <w:name w:val="Endnote Text"/>
    <w:basedOn w:val="Normal"/>
    <w:link w:val="TextvysvtlivekChar"/>
    <w:uiPriority w:val="99"/>
    <w:semiHidden/>
    <w:unhideWhenUsed/>
    <w:rsid w:val="00d11846"/>
    <w:pPr>
      <w:spacing w:lineRule="auto" w:line="240" w:before="0" w:after="0"/>
    </w:pPr>
    <w:rPr>
      <w:sz w:val="20"/>
      <w:szCs w:val="20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d11846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polek-chaplinak.cz/2021/09/zazit-barrandov-v-sobotu-11-zari-2021-od-13-do-19-hodin/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7A0CE-2037-4A5F-89C2-0AC5151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LibreOffice/7.4.0.3$Linux_X86_64 LibreOffice_project/40$Build-3</Application>
  <AppVersion>15.0000</AppVersion>
  <Pages>1</Pages>
  <Words>191</Words>
  <Characters>977</Characters>
  <CharactersWithSpaces>1190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2019-09-07T18:47:00Z</dcterms:created>
  <dc:creator>Admin</dc:creator>
  <dc:description/>
  <dc:language>cs-CZ</dc:language>
  <cp:lastModifiedBy>Jitka</cp:lastModifiedBy>
  <cp:lastPrinted>2018-09-06T20:27:00Z</cp:lastPrinted>
  <dcterms:modified xsi:type="dcterms:W3CDTF">2022-09-13T12:34:00Z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